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3E1B4D" w14:textId="5F1022E0" w:rsidR="007A7143" w:rsidRDefault="00CA132E" w:rsidP="007819C5">
      <w:pPr>
        <w:keepNext/>
        <w:keepLines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F</w:t>
      </w:r>
      <w:r w:rsidR="00A2492A">
        <w:rPr>
          <w:rFonts w:asciiTheme="minorHAnsi" w:hAnsiTheme="minorHAnsi" w:cstheme="minorHAnsi"/>
          <w:b/>
          <w:sz w:val="28"/>
          <w:szCs w:val="28"/>
        </w:rPr>
        <w:t>S</w:t>
      </w:r>
      <w:r>
        <w:rPr>
          <w:rFonts w:asciiTheme="minorHAnsi" w:hAnsiTheme="minorHAnsi" w:cstheme="minorHAnsi"/>
          <w:b/>
          <w:sz w:val="28"/>
          <w:szCs w:val="28"/>
        </w:rPr>
        <w:t>X</w:t>
      </w:r>
      <w:r w:rsidR="00E85B67">
        <w:rPr>
          <w:rFonts w:asciiTheme="minorHAnsi" w:hAnsiTheme="minorHAnsi" w:cstheme="minorHAnsi"/>
          <w:b/>
          <w:sz w:val="28"/>
          <w:szCs w:val="28"/>
        </w:rPr>
        <w:t>20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6EBC" w:rsidRPr="00AE03FA">
        <w:rPr>
          <w:rFonts w:asciiTheme="minorHAnsi" w:eastAsia="Calibri" w:hAnsiTheme="minorHAnsi" w:cstheme="minorHAnsi"/>
          <w:b/>
          <w:sz w:val="28"/>
          <w:szCs w:val="28"/>
        </w:rPr>
        <w:t>Ex</w:t>
      </w:r>
      <w:r w:rsidR="00AE03FA">
        <w:rPr>
          <w:rFonts w:asciiTheme="minorHAnsi" w:eastAsia="Calibri" w:hAnsiTheme="minorHAnsi" w:cstheme="minorHAnsi"/>
          <w:b/>
          <w:sz w:val="28"/>
          <w:szCs w:val="28"/>
        </w:rPr>
        <w:t xml:space="preserve">ercise Management Team Briefing </w:t>
      </w:r>
      <w:r w:rsidR="007819C5">
        <w:rPr>
          <w:rFonts w:asciiTheme="minorHAnsi" w:eastAsia="Calibri" w:hAnsiTheme="minorHAnsi" w:cstheme="minorHAnsi"/>
          <w:b/>
          <w:sz w:val="28"/>
          <w:szCs w:val="28"/>
        </w:rPr>
        <w:t>Guidance</w:t>
      </w:r>
    </w:p>
    <w:p w14:paraId="353E1B4E" w14:textId="77777777" w:rsidR="00AE03FA" w:rsidRPr="00AE03FA" w:rsidRDefault="00AE03FA" w:rsidP="00AE03FA">
      <w:pPr>
        <w:keepNext/>
        <w:keepLines/>
        <w:rPr>
          <w:rFonts w:asciiTheme="minorHAnsi" w:hAnsiTheme="minorHAnsi" w:cstheme="minorHAnsi"/>
          <w:sz w:val="28"/>
          <w:szCs w:val="28"/>
        </w:rPr>
      </w:pPr>
    </w:p>
    <w:p w14:paraId="38AFD5F9" w14:textId="77777777" w:rsidR="003A0B21" w:rsidRDefault="003A0B21" w:rsidP="003A0B21">
      <w:pPr>
        <w:rPr>
          <w:rFonts w:asciiTheme="minorHAnsi" w:eastAsia="Calibri" w:hAnsiTheme="minorHAnsi" w:cstheme="minorHAnsi"/>
          <w:b/>
          <w:sz w:val="28"/>
          <w:szCs w:val="28"/>
        </w:rPr>
      </w:pPr>
      <w:r w:rsidRPr="00AE03FA">
        <w:rPr>
          <w:rFonts w:asciiTheme="minorHAnsi" w:eastAsia="Calibri" w:hAnsiTheme="minorHAnsi" w:cstheme="minorHAnsi"/>
          <w:b/>
          <w:bCs/>
          <w:sz w:val="28"/>
          <w:szCs w:val="28"/>
        </w:rPr>
        <w:t>Introduction</w:t>
      </w:r>
      <w:r w:rsidRPr="00AE03FA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</w:p>
    <w:p w14:paraId="4CB081B4" w14:textId="77777777" w:rsidR="003A0B21" w:rsidRDefault="003A0B21" w:rsidP="003A0B21">
      <w:pPr>
        <w:rPr>
          <w:rFonts w:asciiTheme="minorHAnsi" w:hAnsiTheme="minorHAnsi" w:cstheme="minorHAnsi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The purpose of the exercise management team briefing is to brief all </w:t>
      </w:r>
      <w:r>
        <w:rPr>
          <w:rFonts w:asciiTheme="minorHAnsi" w:eastAsia="Calibri" w:hAnsiTheme="minorHAnsi" w:cstheme="minorHAnsi"/>
          <w:sz w:val="22"/>
          <w:szCs w:val="22"/>
        </w:rPr>
        <w:t xml:space="preserve">members of the </w:t>
      </w: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exercise management team on the final agenda, any </w:t>
      </w:r>
      <w:r>
        <w:rPr>
          <w:rFonts w:asciiTheme="minorHAnsi" w:eastAsia="Calibri" w:hAnsiTheme="minorHAnsi" w:cstheme="minorHAnsi"/>
          <w:sz w:val="22"/>
          <w:szCs w:val="22"/>
        </w:rPr>
        <w:t xml:space="preserve">relevant </w:t>
      </w:r>
      <w:r w:rsidRPr="00AE03FA">
        <w:rPr>
          <w:rFonts w:asciiTheme="minorHAnsi" w:eastAsia="Calibri" w:hAnsiTheme="minorHAnsi" w:cstheme="minorHAnsi"/>
          <w:sz w:val="22"/>
          <w:szCs w:val="22"/>
        </w:rPr>
        <w:t>logistics arrangements</w:t>
      </w:r>
      <w:r>
        <w:rPr>
          <w:rFonts w:asciiTheme="minorHAnsi" w:eastAsia="Calibri" w:hAnsiTheme="minorHAnsi" w:cstheme="minorHAnsi"/>
          <w:sz w:val="22"/>
          <w:szCs w:val="22"/>
        </w:rPr>
        <w:t>,</w:t>
      </w: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 and their roles and responsibilities during the implementation of the exercise.</w:t>
      </w:r>
    </w:p>
    <w:p w14:paraId="2A6CC4D6" w14:textId="77777777" w:rsidR="003A0B21" w:rsidRDefault="003A0B21" w:rsidP="003A0B21">
      <w:pPr>
        <w:rPr>
          <w:rFonts w:asciiTheme="minorHAnsi" w:hAnsiTheme="minorHAnsi" w:cstheme="minorHAnsi"/>
        </w:rPr>
      </w:pPr>
    </w:p>
    <w:p w14:paraId="29C8158B" w14:textId="77777777" w:rsidR="003A0B21" w:rsidRDefault="003A0B21" w:rsidP="003A0B21">
      <w:pPr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Guidance </w:t>
      </w:r>
    </w:p>
    <w:p w14:paraId="7BEF3A21" w14:textId="77777777" w:rsidR="003A0B21" w:rsidRDefault="003A0B21" w:rsidP="003A0B2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hAnsiTheme="minorHAnsi" w:cstheme="minorHAnsi"/>
          <w:sz w:val="22"/>
          <w:szCs w:val="22"/>
        </w:rPr>
        <w:t>Have copies of all relevant exercise management team i</w:t>
      </w:r>
      <w:r>
        <w:rPr>
          <w:rFonts w:asciiTheme="minorHAnsi" w:hAnsiTheme="minorHAnsi" w:cstheme="minorHAnsi"/>
          <w:sz w:val="22"/>
          <w:szCs w:val="22"/>
        </w:rPr>
        <w:t>nformation ready and printed</w:t>
      </w:r>
    </w:p>
    <w:p w14:paraId="2395EC84" w14:textId="77777777" w:rsidR="003A0B21" w:rsidRPr="00AE03FA" w:rsidRDefault="003A0B21" w:rsidP="003A0B2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>Start with introductions (if required)</w:t>
      </w:r>
    </w:p>
    <w:p w14:paraId="499F466A" w14:textId="77777777" w:rsidR="003A0B21" w:rsidRPr="00AE03FA" w:rsidRDefault="003A0B21" w:rsidP="003A0B2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>Review the key exercise brief</w:t>
      </w:r>
      <w:r>
        <w:rPr>
          <w:rFonts w:asciiTheme="minorHAnsi" w:eastAsia="Calibri" w:hAnsiTheme="minorHAnsi" w:cstheme="minorHAnsi"/>
          <w:sz w:val="22"/>
          <w:szCs w:val="22"/>
        </w:rPr>
        <w:t xml:space="preserve">—i.e. </w:t>
      </w:r>
      <w:r w:rsidRPr="00AE03FA">
        <w:rPr>
          <w:rFonts w:asciiTheme="minorHAnsi" w:eastAsia="Calibri" w:hAnsiTheme="minorHAnsi" w:cstheme="minorHAnsi"/>
          <w:sz w:val="22"/>
          <w:szCs w:val="22"/>
        </w:rPr>
        <w:t>target audience, purpose, specific objectives</w:t>
      </w:r>
      <w:r>
        <w:rPr>
          <w:rFonts w:asciiTheme="minorHAnsi" w:eastAsia="Calibri" w:hAnsiTheme="minorHAnsi" w:cstheme="minorHAnsi"/>
          <w:sz w:val="22"/>
          <w:szCs w:val="22"/>
        </w:rPr>
        <w:t>, etc. (concept note)</w:t>
      </w:r>
    </w:p>
    <w:p w14:paraId="7E5D2EC4" w14:textId="77777777" w:rsidR="003A0B21" w:rsidRPr="007819C5" w:rsidRDefault="003A0B21" w:rsidP="003A0B2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R</w:t>
      </w:r>
      <w:r w:rsidRPr="00AE03FA">
        <w:rPr>
          <w:rFonts w:asciiTheme="minorHAnsi" w:eastAsia="Calibri" w:hAnsiTheme="minorHAnsi" w:cstheme="minorHAnsi"/>
          <w:sz w:val="22"/>
          <w:szCs w:val="22"/>
        </w:rPr>
        <w:t>un through the key points of the scenario and injects, including time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AE03FA">
        <w:rPr>
          <w:rFonts w:asciiTheme="minorHAnsi" w:eastAsia="Calibri" w:hAnsiTheme="minorHAnsi" w:cstheme="minorHAnsi"/>
          <w:sz w:val="22"/>
          <w:szCs w:val="22"/>
        </w:rPr>
        <w:t>jumps and key phases in the</w:t>
      </w:r>
      <w:r>
        <w:rPr>
          <w:rFonts w:asciiTheme="minorHAnsi" w:eastAsia="Calibri" w:hAnsiTheme="minorHAnsi" w:cstheme="minorHAnsi"/>
          <w:sz w:val="22"/>
          <w:szCs w:val="22"/>
        </w:rPr>
        <w:t xml:space="preserve"> day’s</w:t>
      </w: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 timeline</w:t>
      </w:r>
    </w:p>
    <w:p w14:paraId="57D8025F" w14:textId="77777777" w:rsidR="003A0B21" w:rsidRPr="00AE03FA" w:rsidRDefault="003A0B21" w:rsidP="003A0B2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819C5">
        <w:rPr>
          <w:rFonts w:asciiTheme="minorHAnsi" w:hAnsiTheme="minorHAnsi" w:cstheme="minorHAnsi"/>
          <w:sz w:val="22"/>
          <w:szCs w:val="22"/>
        </w:rPr>
        <w:t>Run through the final agenda (times, venue)</w:t>
      </w:r>
    </w:p>
    <w:p w14:paraId="14DFE961" w14:textId="77777777" w:rsidR="003A0B21" w:rsidRPr="00AE03FA" w:rsidRDefault="003A0B21" w:rsidP="003A0B2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Run through the participant </w:t>
      </w:r>
      <w:r>
        <w:rPr>
          <w:rFonts w:asciiTheme="minorHAnsi" w:eastAsia="Calibri" w:hAnsiTheme="minorHAnsi" w:cstheme="minorHAnsi"/>
          <w:sz w:val="22"/>
          <w:szCs w:val="22"/>
        </w:rPr>
        <w:t>rules</w:t>
      </w:r>
    </w:p>
    <w:p w14:paraId="6D08F32B" w14:textId="77777777" w:rsidR="003A0B21" w:rsidRPr="00AE03FA" w:rsidRDefault="003A0B21" w:rsidP="003A0B2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Discuss the way the day will run (confirm the respective </w:t>
      </w:r>
      <w:r w:rsidRPr="00AE03FA">
        <w:rPr>
          <w:rFonts w:asciiTheme="minorHAnsi" w:eastAsia="Calibri" w:hAnsiTheme="minorHAnsi" w:cstheme="minorHAnsi"/>
          <w:sz w:val="22"/>
          <w:szCs w:val="22"/>
        </w:rPr>
        <w:t>roles</w:t>
      </w:r>
      <w:r>
        <w:rPr>
          <w:rFonts w:asciiTheme="minorHAnsi" w:eastAsia="Calibri" w:hAnsiTheme="minorHAnsi" w:cstheme="minorHAnsi"/>
          <w:sz w:val="22"/>
          <w:szCs w:val="22"/>
        </w:rPr>
        <w:t xml:space="preserve"> of the facilitator, the evaluators, the observers, etc.</w:t>
      </w:r>
      <w:r w:rsidRPr="00AE03FA">
        <w:rPr>
          <w:rFonts w:asciiTheme="minorHAnsi" w:eastAsia="Calibri" w:hAnsiTheme="minorHAnsi" w:cstheme="minorHAnsi"/>
          <w:sz w:val="22"/>
          <w:szCs w:val="22"/>
        </w:rPr>
        <w:t>)</w:t>
      </w:r>
    </w:p>
    <w:p w14:paraId="0B65BD06" w14:textId="77777777" w:rsidR="003A0B21" w:rsidRPr="00AE03FA" w:rsidRDefault="003A0B21" w:rsidP="003A0B2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Review the equipment to be used/tested</w:t>
      </w:r>
    </w:p>
    <w:p w14:paraId="59114128" w14:textId="77777777" w:rsidR="003A0B21" w:rsidRPr="00364BD3" w:rsidRDefault="003A0B21" w:rsidP="003A0B2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Run through the room setup and </w:t>
      </w:r>
      <w:r>
        <w:rPr>
          <w:rFonts w:asciiTheme="minorHAnsi" w:eastAsia="Calibri" w:hAnsiTheme="minorHAnsi" w:cstheme="minorHAnsi"/>
          <w:sz w:val="22"/>
          <w:szCs w:val="22"/>
        </w:rPr>
        <w:t>seating arrangements</w:t>
      </w:r>
    </w:p>
    <w:p w14:paraId="05FD7B4B" w14:textId="77777777" w:rsidR="003A0B21" w:rsidRPr="00AE03FA" w:rsidRDefault="003A0B21" w:rsidP="003A0B2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Run through how the exercise will be </w:t>
      </w:r>
      <w:r>
        <w:rPr>
          <w:rFonts w:asciiTheme="minorHAnsi" w:eastAsia="Calibri" w:hAnsiTheme="minorHAnsi" w:cstheme="minorHAnsi"/>
          <w:sz w:val="22"/>
          <w:szCs w:val="22"/>
        </w:rPr>
        <w:t>controlled (team meetings and communications setup, etc.).</w:t>
      </w:r>
    </w:p>
    <w:p w14:paraId="686FA4F7" w14:textId="77777777" w:rsidR="003A0B21" w:rsidRPr="00AE03FA" w:rsidRDefault="003A0B21" w:rsidP="003A0B2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>Ensure everyone is clear on their assign</w:t>
      </w:r>
      <w:r>
        <w:rPr>
          <w:rFonts w:asciiTheme="minorHAnsi" w:eastAsia="Calibri" w:hAnsiTheme="minorHAnsi" w:cstheme="minorHAnsi"/>
          <w:sz w:val="22"/>
          <w:szCs w:val="22"/>
        </w:rPr>
        <w:t>ed</w:t>
      </w: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 roles, where they will be </w:t>
      </w:r>
      <w:r>
        <w:rPr>
          <w:rFonts w:asciiTheme="minorHAnsi" w:eastAsia="Calibri" w:hAnsiTheme="minorHAnsi" w:cstheme="minorHAnsi"/>
          <w:sz w:val="22"/>
          <w:szCs w:val="22"/>
        </w:rPr>
        <w:t xml:space="preserve">and </w:t>
      </w:r>
      <w:r w:rsidRPr="00AE03FA">
        <w:rPr>
          <w:rFonts w:asciiTheme="minorHAnsi" w:eastAsia="Calibri" w:hAnsiTheme="minorHAnsi" w:cstheme="minorHAnsi"/>
          <w:sz w:val="22"/>
          <w:szCs w:val="22"/>
        </w:rPr>
        <w:t>when</w:t>
      </w:r>
      <w:r>
        <w:rPr>
          <w:rFonts w:asciiTheme="minorHAnsi" w:eastAsia="Calibri" w:hAnsiTheme="minorHAnsi" w:cstheme="minorHAnsi"/>
          <w:sz w:val="22"/>
          <w:szCs w:val="22"/>
        </w:rPr>
        <w:t>,</w:t>
      </w: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 and the </w:t>
      </w:r>
      <w:r>
        <w:rPr>
          <w:rFonts w:asciiTheme="minorHAnsi" w:eastAsia="Calibri" w:hAnsiTheme="minorHAnsi" w:cstheme="minorHAnsi"/>
          <w:sz w:val="22"/>
          <w:szCs w:val="22"/>
        </w:rPr>
        <w:t>communication rules</w:t>
      </w:r>
    </w:p>
    <w:p w14:paraId="1E1884D4" w14:textId="77777777" w:rsidR="003A0B21" w:rsidRPr="00AE03FA" w:rsidRDefault="003A0B21" w:rsidP="003A0B2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Run through any </w:t>
      </w:r>
      <w:r>
        <w:rPr>
          <w:rFonts w:asciiTheme="minorHAnsi" w:eastAsia="Calibri" w:hAnsiTheme="minorHAnsi" w:cstheme="minorHAnsi"/>
          <w:sz w:val="22"/>
          <w:szCs w:val="22"/>
        </w:rPr>
        <w:t xml:space="preserve">genuine </w:t>
      </w:r>
      <w:r w:rsidRPr="00AE03FA">
        <w:rPr>
          <w:rFonts w:asciiTheme="minorHAnsi" w:eastAsia="Calibri" w:hAnsiTheme="minorHAnsi" w:cstheme="minorHAnsi"/>
          <w:sz w:val="22"/>
          <w:szCs w:val="22"/>
        </w:rPr>
        <w:t>emergency (risk management) plan</w:t>
      </w:r>
      <w:r>
        <w:rPr>
          <w:rFonts w:asciiTheme="minorHAnsi" w:eastAsia="Calibri" w:hAnsiTheme="minorHAnsi" w:cstheme="minorHAnsi"/>
          <w:sz w:val="22"/>
          <w:szCs w:val="22"/>
        </w:rPr>
        <w:t>s</w:t>
      </w: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(</w:t>
      </w:r>
      <w:r w:rsidRPr="00AE03FA">
        <w:rPr>
          <w:rFonts w:asciiTheme="minorHAnsi" w:eastAsia="Calibri" w:hAnsiTheme="minorHAnsi" w:cstheme="minorHAnsi"/>
          <w:sz w:val="22"/>
          <w:szCs w:val="22"/>
        </w:rPr>
        <w:t>fire evac</w:t>
      </w:r>
      <w:r>
        <w:rPr>
          <w:rFonts w:asciiTheme="minorHAnsi" w:eastAsia="Calibri" w:hAnsiTheme="minorHAnsi" w:cstheme="minorHAnsi"/>
          <w:sz w:val="22"/>
          <w:szCs w:val="22"/>
        </w:rPr>
        <w:t>uation</w:t>
      </w:r>
      <w:r w:rsidRPr="00AE03FA">
        <w:rPr>
          <w:rFonts w:asciiTheme="minorHAnsi" w:eastAsia="Calibri" w:hAnsiTheme="minorHAnsi" w:cstheme="minorHAnsi"/>
          <w:sz w:val="22"/>
          <w:szCs w:val="22"/>
        </w:rPr>
        <w:t>, security briefing</w:t>
      </w:r>
      <w:r>
        <w:rPr>
          <w:rFonts w:asciiTheme="minorHAnsi" w:eastAsia="Calibri" w:hAnsiTheme="minorHAnsi" w:cstheme="minorHAnsi"/>
          <w:sz w:val="22"/>
          <w:szCs w:val="22"/>
        </w:rPr>
        <w:t>,</w:t>
      </w: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 etc.</w:t>
      </w:r>
      <w:r>
        <w:rPr>
          <w:rFonts w:asciiTheme="minorHAnsi" w:eastAsia="Calibri" w:hAnsiTheme="minorHAnsi" w:cstheme="minorHAnsi"/>
          <w:sz w:val="22"/>
          <w:szCs w:val="22"/>
        </w:rPr>
        <w:t>)</w:t>
      </w:r>
    </w:p>
    <w:p w14:paraId="2DAC7E7A" w14:textId="77777777" w:rsidR="003A0B21" w:rsidRPr="00AE03FA" w:rsidRDefault="003A0B21" w:rsidP="003A0B2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>Final questions</w:t>
      </w:r>
    </w:p>
    <w:p w14:paraId="5AB2FAB9" w14:textId="77777777" w:rsidR="003A0B21" w:rsidRPr="00AE03FA" w:rsidDel="003A0B21" w:rsidRDefault="003A0B21" w:rsidP="005B3F6B">
      <w:pPr>
        <w:pStyle w:val="ListParagraph"/>
        <w:numPr>
          <w:ilvl w:val="1"/>
          <w:numId w:val="8"/>
        </w:numPr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Set start time for the </w:t>
      </w:r>
      <w:r>
        <w:rPr>
          <w:rFonts w:asciiTheme="minorHAnsi" w:eastAsia="Calibri" w:hAnsiTheme="minorHAnsi" w:cstheme="minorHAnsi"/>
          <w:sz w:val="22"/>
          <w:szCs w:val="22"/>
        </w:rPr>
        <w:t>exercise</w:t>
      </w: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 day.</w:t>
      </w:r>
    </w:p>
    <w:p w14:paraId="353E1B64" w14:textId="04A7E09C" w:rsidR="007A7143" w:rsidRPr="00AE03FA" w:rsidRDefault="007A7143" w:rsidP="005B3F6B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sectPr w:rsidR="007A7143" w:rsidRPr="00AE03FA">
      <w:headerReference w:type="default" r:id="rId9"/>
      <w:footerReference w:type="default" r:id="rId10"/>
      <w:pgSz w:w="11900" w:h="16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47C52" w14:textId="77777777" w:rsidR="000617CB" w:rsidRDefault="000617CB">
      <w:r>
        <w:separator/>
      </w:r>
    </w:p>
  </w:endnote>
  <w:endnote w:type="continuationSeparator" w:id="0">
    <w:p w14:paraId="1508B9B6" w14:textId="77777777" w:rsidR="000617CB" w:rsidRDefault="0006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1B6B" w14:textId="14F7CE20" w:rsidR="000617CB" w:rsidRPr="00AE03FA" w:rsidRDefault="000617CB">
    <w:pPr>
      <w:tabs>
        <w:tab w:val="right" w:pos="9000"/>
      </w:tabs>
      <w:spacing w:after="708"/>
      <w:jc w:val="right"/>
      <w:rPr>
        <w:rFonts w:asciiTheme="minorHAnsi" w:hAnsiTheme="minorHAnsi" w:cstheme="minorHAnsi"/>
        <w:sz w:val="22"/>
        <w:szCs w:val="22"/>
      </w:rPr>
    </w:pPr>
    <w:r w:rsidRPr="00AE03FA">
      <w:rPr>
        <w:rFonts w:asciiTheme="minorHAnsi" w:hAnsiTheme="minorHAnsi" w:cstheme="minorHAnsi"/>
        <w:sz w:val="22"/>
        <w:szCs w:val="22"/>
      </w:rPr>
      <w:fldChar w:fldCharType="begin"/>
    </w:r>
    <w:r w:rsidRPr="00AE03FA">
      <w:rPr>
        <w:rFonts w:asciiTheme="minorHAnsi" w:hAnsiTheme="minorHAnsi" w:cstheme="minorHAnsi"/>
        <w:sz w:val="22"/>
        <w:szCs w:val="22"/>
      </w:rPr>
      <w:instrText>PAGE</w:instrText>
    </w:r>
    <w:r w:rsidRPr="00AE03FA">
      <w:rPr>
        <w:rFonts w:asciiTheme="minorHAnsi" w:hAnsiTheme="minorHAnsi" w:cstheme="minorHAnsi"/>
        <w:sz w:val="22"/>
        <w:szCs w:val="22"/>
      </w:rPr>
      <w:fldChar w:fldCharType="separate"/>
    </w:r>
    <w:r w:rsidR="00FB0AB5">
      <w:rPr>
        <w:rFonts w:asciiTheme="minorHAnsi" w:hAnsiTheme="minorHAnsi" w:cstheme="minorHAnsi"/>
        <w:noProof/>
        <w:sz w:val="22"/>
        <w:szCs w:val="22"/>
      </w:rPr>
      <w:t>1</w:t>
    </w:r>
    <w:r w:rsidRPr="00AE03FA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6F86B" w14:textId="77777777" w:rsidR="000617CB" w:rsidRDefault="000617CB">
      <w:r>
        <w:separator/>
      </w:r>
    </w:p>
  </w:footnote>
  <w:footnote w:type="continuationSeparator" w:id="0">
    <w:p w14:paraId="1E4AA133" w14:textId="77777777" w:rsidR="000617CB" w:rsidRDefault="00061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1B69" w14:textId="6C189A09" w:rsidR="000617CB" w:rsidRPr="00AE03FA" w:rsidRDefault="000617CB" w:rsidP="00AE03FA">
    <w:pPr>
      <w:tabs>
        <w:tab w:val="center" w:pos="4513"/>
        <w:tab w:val="right" w:pos="9026"/>
      </w:tabs>
      <w:rPr>
        <w:rFonts w:asciiTheme="minorHAnsi" w:hAnsiTheme="minorHAnsi" w:cstheme="minorHAnsi"/>
        <w:sz w:val="22"/>
        <w:szCs w:val="22"/>
      </w:rPr>
    </w:pPr>
    <w:r w:rsidRPr="00AE03FA">
      <w:rPr>
        <w:rFonts w:asciiTheme="minorHAnsi" w:hAnsiTheme="minorHAnsi" w:cstheme="minorHAnsi"/>
        <w:noProof/>
        <w:sz w:val="22"/>
        <w:szCs w:val="22"/>
      </w:rPr>
      <w:drawing>
        <wp:inline distT="0" distB="0" distL="114300" distR="114300" wp14:anchorId="353E1B6C" wp14:editId="353E1B6D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AE03FA">
      <w:rPr>
        <w:rFonts w:asciiTheme="minorHAnsi" w:hAnsiTheme="minorHAnsi" w:cstheme="minorHAnsi"/>
        <w:sz w:val="22"/>
        <w:szCs w:val="22"/>
      </w:rPr>
      <w:tab/>
    </w:r>
  </w:p>
  <w:p w14:paraId="353E1B6A" w14:textId="77777777" w:rsidR="000617CB" w:rsidRPr="00AE03FA" w:rsidRDefault="000617CB" w:rsidP="00AE03FA">
    <w:pPr>
      <w:pStyle w:val="Head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0467"/>
    <w:multiLevelType w:val="hybridMultilevel"/>
    <w:tmpl w:val="25E046E2"/>
    <w:lvl w:ilvl="0" w:tplc="355EB27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9BA6DCB2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  <w:color w:val="000000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4A1724"/>
    <w:multiLevelType w:val="hybridMultilevel"/>
    <w:tmpl w:val="C6CC0688"/>
    <w:lvl w:ilvl="0" w:tplc="355EB27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color w:val="000000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DD675B"/>
    <w:multiLevelType w:val="hybridMultilevel"/>
    <w:tmpl w:val="D83CFCFC"/>
    <w:lvl w:ilvl="0" w:tplc="355EB27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3D6378"/>
    <w:multiLevelType w:val="multilevel"/>
    <w:tmpl w:val="ECEA934A"/>
    <w:lvl w:ilvl="0">
      <w:start w:val="1"/>
      <w:numFmt w:val="decimal"/>
      <w:lvlText w:val="%1."/>
      <w:lvlJc w:val="left"/>
      <w:pPr>
        <w:ind w:left="360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00" w:firstLine="144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240" w:firstLine="288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3960" w:firstLine="36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400" w:firstLine="504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120" w:firstLine="5760"/>
      </w:pPr>
      <w:rPr>
        <w:smallCaps w:val="0"/>
        <w:strike w:val="0"/>
        <w:vertAlign w:val="baseline"/>
      </w:rPr>
    </w:lvl>
  </w:abstractNum>
  <w:abstractNum w:abstractNumId="4">
    <w:nsid w:val="49590FC1"/>
    <w:multiLevelType w:val="multilevel"/>
    <w:tmpl w:val="ECEA934A"/>
    <w:lvl w:ilvl="0">
      <w:start w:val="1"/>
      <w:numFmt w:val="decimal"/>
      <w:lvlText w:val="%1."/>
      <w:lvlJc w:val="left"/>
      <w:pPr>
        <w:ind w:left="360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00" w:firstLine="144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240" w:firstLine="288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3960" w:firstLine="36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400" w:firstLine="504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120" w:firstLine="5760"/>
      </w:pPr>
      <w:rPr>
        <w:smallCaps w:val="0"/>
        <w:strike w:val="0"/>
        <w:vertAlign w:val="baseline"/>
      </w:rPr>
    </w:lvl>
  </w:abstractNum>
  <w:abstractNum w:abstractNumId="5">
    <w:nsid w:val="4C7C775D"/>
    <w:multiLevelType w:val="multilevel"/>
    <w:tmpl w:val="F1DE7632"/>
    <w:lvl w:ilvl="0">
      <w:start w:val="1"/>
      <w:numFmt w:val="decimal"/>
      <w:lvlText w:val="%1."/>
      <w:lvlJc w:val="left"/>
      <w:pPr>
        <w:ind w:left="232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95" w:firstLine="80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95" w:firstLine="16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695" w:firstLine="240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495" w:firstLine="320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4295" w:firstLine="40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95" w:firstLine="480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895" w:firstLine="560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695" w:firstLine="6400"/>
      </w:pPr>
      <w:rPr>
        <w:smallCaps w:val="0"/>
        <w:strike w:val="0"/>
        <w:vertAlign w:val="baseline"/>
      </w:rPr>
    </w:lvl>
  </w:abstractNum>
  <w:abstractNum w:abstractNumId="6">
    <w:nsid w:val="568F6AF9"/>
    <w:multiLevelType w:val="multilevel"/>
    <w:tmpl w:val="4C7CBA54"/>
    <w:lvl w:ilvl="0">
      <w:start w:val="1"/>
      <w:numFmt w:val="decimal"/>
      <w:lvlText w:val="%1."/>
      <w:lvlJc w:val="left"/>
      <w:pPr>
        <w:ind w:left="360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00" w:firstLine="144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240" w:firstLine="288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3960" w:firstLine="36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400" w:firstLine="504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120" w:firstLine="5760"/>
      </w:pPr>
      <w:rPr>
        <w:smallCaps w:val="0"/>
        <w:strike w:val="0"/>
        <w:vertAlign w:val="baseline"/>
      </w:rPr>
    </w:lvl>
  </w:abstractNum>
  <w:abstractNum w:abstractNumId="7">
    <w:nsid w:val="79684DEE"/>
    <w:multiLevelType w:val="multilevel"/>
    <w:tmpl w:val="ECEA934A"/>
    <w:lvl w:ilvl="0">
      <w:start w:val="1"/>
      <w:numFmt w:val="decimal"/>
      <w:lvlText w:val="%1."/>
      <w:lvlJc w:val="left"/>
      <w:pPr>
        <w:ind w:left="360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00" w:firstLine="144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240" w:firstLine="288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3960" w:firstLine="36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400" w:firstLine="504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120" w:firstLine="5760"/>
      </w:pPr>
      <w:rPr>
        <w:smallCaps w:val="0"/>
        <w:strike w:val="0"/>
        <w:vertAlign w:val="baseline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A7143"/>
    <w:rsid w:val="000617CB"/>
    <w:rsid w:val="0022658D"/>
    <w:rsid w:val="002468BE"/>
    <w:rsid w:val="00307927"/>
    <w:rsid w:val="003502B9"/>
    <w:rsid w:val="00364BD3"/>
    <w:rsid w:val="003A0B21"/>
    <w:rsid w:val="003A2B0D"/>
    <w:rsid w:val="003D5E5C"/>
    <w:rsid w:val="004F034F"/>
    <w:rsid w:val="0054415F"/>
    <w:rsid w:val="005B3F6B"/>
    <w:rsid w:val="007819C5"/>
    <w:rsid w:val="007A7143"/>
    <w:rsid w:val="00964B9D"/>
    <w:rsid w:val="009934A3"/>
    <w:rsid w:val="00A2492A"/>
    <w:rsid w:val="00AE03FA"/>
    <w:rsid w:val="00BB74FE"/>
    <w:rsid w:val="00CA132E"/>
    <w:rsid w:val="00D26EBC"/>
    <w:rsid w:val="00D356B1"/>
    <w:rsid w:val="00E42762"/>
    <w:rsid w:val="00E85B67"/>
    <w:rsid w:val="00ED2905"/>
    <w:rsid w:val="00F6307B"/>
    <w:rsid w:val="00FB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53E1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03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3FA"/>
  </w:style>
  <w:style w:type="paragraph" w:styleId="Footer">
    <w:name w:val="footer"/>
    <w:basedOn w:val="Normal"/>
    <w:link w:val="FooterChar"/>
    <w:uiPriority w:val="99"/>
    <w:unhideWhenUsed/>
    <w:rsid w:val="00AE03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3FA"/>
  </w:style>
  <w:style w:type="paragraph" w:styleId="ListParagraph">
    <w:name w:val="List Paragraph"/>
    <w:basedOn w:val="Normal"/>
    <w:uiPriority w:val="34"/>
    <w:qFormat/>
    <w:rsid w:val="00AE0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03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3FA"/>
  </w:style>
  <w:style w:type="paragraph" w:styleId="Footer">
    <w:name w:val="footer"/>
    <w:basedOn w:val="Normal"/>
    <w:link w:val="FooterChar"/>
    <w:uiPriority w:val="99"/>
    <w:unhideWhenUsed/>
    <w:rsid w:val="00AE03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3FA"/>
  </w:style>
  <w:style w:type="paragraph" w:styleId="ListParagraph">
    <w:name w:val="List Paragraph"/>
    <w:basedOn w:val="Normal"/>
    <w:uiPriority w:val="34"/>
    <w:qFormat/>
    <w:rsid w:val="00AE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02CB2-439A-4C5E-949A-FB0C8235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2017-02-16T15:15:00Z</dcterms:created>
  <dcterms:modified xsi:type="dcterms:W3CDTF">2017-02-16T15:15:00Z</dcterms:modified>
</cp:coreProperties>
</file>