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7E" w:rsidRDefault="008B49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733550" cy="1567815"/>
            <wp:effectExtent l="0" t="0" r="0" b="0"/>
            <wp:wrapSquare wrapText="bothSides"/>
            <wp:docPr id="2" name="Imagen 2" descr="Resultado de imagen para senam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nama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8C" w:rsidRDefault="00AD4E9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-79638</wp:posOffset>
            </wp:positionH>
            <wp:positionV relativeFrom="paragraph">
              <wp:posOffset>64734</wp:posOffset>
            </wp:positionV>
            <wp:extent cx="3215005" cy="845185"/>
            <wp:effectExtent l="0" t="0" r="0" b="0"/>
            <wp:wrapSquare wrapText="bothSides"/>
            <wp:docPr id="3" name="Imagen 3" descr="Municipalidad de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alidad de Independe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8C" w:rsidRDefault="008B498C"/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Pr="008B498C" w:rsidRDefault="006975D7" w:rsidP="008B498C">
      <w:pPr>
        <w:jc w:val="center"/>
        <w:rPr>
          <w:b/>
          <w:u w:val="single"/>
        </w:rPr>
      </w:pPr>
      <w:r>
        <w:rPr>
          <w:b/>
          <w:u w:val="single"/>
        </w:rPr>
        <w:t>ESTRATEGIA</w:t>
      </w:r>
      <w:bookmarkStart w:id="0" w:name="_GoBack"/>
      <w:bookmarkEnd w:id="0"/>
      <w:r w:rsidR="006C007E">
        <w:rPr>
          <w:b/>
          <w:u w:val="single"/>
        </w:rPr>
        <w:t xml:space="preserve"> COMUNAL</w:t>
      </w:r>
      <w:r w:rsidR="008B498C" w:rsidRPr="008B498C">
        <w:rPr>
          <w:b/>
          <w:u w:val="single"/>
        </w:rPr>
        <w:t xml:space="preserve"> DE</w:t>
      </w:r>
      <w:r w:rsidR="00AD4E90">
        <w:rPr>
          <w:b/>
          <w:u w:val="single"/>
        </w:rPr>
        <w:t xml:space="preserve"> INDEPENDENCIA</w:t>
      </w:r>
    </w:p>
    <w:p w:rsidR="008B498C" w:rsidRDefault="008B498C" w:rsidP="008B498C">
      <w:pPr>
        <w:spacing w:after="200"/>
      </w:pPr>
    </w:p>
    <w:p w:rsidR="006975D7" w:rsidRPr="00DE7E30" w:rsidRDefault="006975D7" w:rsidP="006975D7">
      <w:r>
        <w:t xml:space="preserve">EXTRAÍDO DE </w:t>
      </w:r>
      <w:r>
        <w:t>PLADECO</w:t>
      </w:r>
      <w:r>
        <w:t xml:space="preserve"> 2015-2020 INDEPENDENCIA.</w:t>
      </w:r>
      <w:r>
        <w:object w:dxaOrig="8550" w:dyaOrig="6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2.1pt;height:301.1pt" o:ole="">
            <v:imagedata r:id="rId7" o:title=""/>
          </v:shape>
          <o:OLEObject Type="Embed" ProgID="PBrush" ShapeID="_x0000_i1029" DrawAspect="Content" ObjectID="_1622385453" r:id="rId8"/>
        </w:object>
      </w:r>
    </w:p>
    <w:p w:rsidR="006975D7" w:rsidRPr="00A70B06" w:rsidRDefault="006975D7" w:rsidP="008B498C">
      <w:pPr>
        <w:spacing w:after="200"/>
      </w:pPr>
    </w:p>
    <w:p w:rsidR="008B498C" w:rsidRDefault="008B498C"/>
    <w:p w:rsidR="008B498C" w:rsidRDefault="008B498C"/>
    <w:sectPr w:rsidR="008B4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2F6"/>
    <w:multiLevelType w:val="hybridMultilevel"/>
    <w:tmpl w:val="A63CBC7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A53C25"/>
    <w:multiLevelType w:val="hybridMultilevel"/>
    <w:tmpl w:val="0A62B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2481"/>
    <w:multiLevelType w:val="hybridMultilevel"/>
    <w:tmpl w:val="2B70D448"/>
    <w:lvl w:ilvl="0" w:tplc="411E9E36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C"/>
    <w:rsid w:val="0040207E"/>
    <w:rsid w:val="006975D7"/>
    <w:rsid w:val="006C007E"/>
    <w:rsid w:val="008B498C"/>
    <w:rsid w:val="00AD4E90"/>
    <w:rsid w:val="00D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AA3"/>
  <w15:chartTrackingRefBased/>
  <w15:docId w15:val="{9CA0BEBD-4394-45CC-AF52-4EC9602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49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SENAMA</dc:creator>
  <cp:keywords/>
  <dc:description/>
  <cp:lastModifiedBy>SENAMA</cp:lastModifiedBy>
  <cp:revision>2</cp:revision>
  <dcterms:created xsi:type="dcterms:W3CDTF">2019-06-18T21:51:00Z</dcterms:created>
  <dcterms:modified xsi:type="dcterms:W3CDTF">2019-06-18T21:51:00Z</dcterms:modified>
</cp:coreProperties>
</file>